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Application Submission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14, 2020 – April 2, 2021 at 5:00 pm (EST)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Guidelines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To be eligible for the Southern Maryland Community Enrichment Center Scholarship, applicants must meet all requirements listed in the following sections. Please note, incomplete or late applications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will not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be considered for evaluation. Applications must have authentic original signatures; electronic signatures will not be accepted. Application submission will only be accepted via online submission and through the mail, faxed applications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u w:val="single"/>
          <w:rtl w:val="0"/>
        </w:rPr>
        <w:t xml:space="preserve">will not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be considered for evaluation.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Eligibility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 be a resident of Charles County and a high school senior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Must possess a cumulative overall grade point average (G.P.A.) of 2.50 or above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 be a prospective high school graduate in the year of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Must be accepted into an accredited academic institute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Requirement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Use funds for educational expenses (books, laptop, tuition,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Two letters of recommendation (at least one letter of recommendation must be from a current/former teacher, school counselor, principal who knows the academic capabilities of the applicant).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u w:val="single"/>
          <w:rtl w:val="0"/>
        </w:rPr>
        <w:t xml:space="preserve"> Include the two (2) letters of recommendation in sealed envelopes with your completed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Show proof of acceptance into an accredited academic institute to receive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 official high school transcript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Every blank in the scholarship application must be completed. This includes a complete address and zip code. If a particular portion of the application does not apply to the applicant, N/A should be placed on the blank.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Write an essay on the following topic below. Each essay response should be submitted as a ​Word document​​ ​no longer than 500 words​​, double-spaced ​​and typed in​ ​12-point font​  with one-inch margins.  Font type should be ​Times New Roman ​​and ​Normal margins. Your essay will be evaluated for ​clarity of expression,​​ ​use of proper grammar​​, and punctuation​​, and ​the extent to which you address the question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“Why is a college education Important to completing my lifetime goals?”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Policies/Procedures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committee will evaluate each applicant based on the guidelines adopted.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Scholarship recipients  will be notified via email on May 7,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Completed applications and supporting materials are to be submitted  to SOMCEC’s office on/before  April 2nd  at 5 pm EST.   If you are submitting your completed application and supporting materials via mail, the package must be postmarked by March 31,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i w:val="1"/>
          <w:color w:val="ff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8"/>
        <w:gridCol w:w="247"/>
        <w:gridCol w:w="20"/>
        <w:gridCol w:w="93"/>
        <w:gridCol w:w="717"/>
        <w:gridCol w:w="1263"/>
        <w:gridCol w:w="180"/>
        <w:gridCol w:w="540"/>
        <w:gridCol w:w="334"/>
        <w:gridCol w:w="1286"/>
        <w:gridCol w:w="180"/>
        <w:gridCol w:w="1080"/>
        <w:gridCol w:w="515"/>
        <w:gridCol w:w="205"/>
        <w:gridCol w:w="180"/>
        <w:gridCol w:w="180"/>
        <w:gridCol w:w="776"/>
        <w:gridCol w:w="484"/>
        <w:gridCol w:w="1604"/>
        <w:gridCol w:w="17"/>
        <w:tblGridChange w:id="0">
          <w:tblGrid>
            <w:gridCol w:w="898"/>
            <w:gridCol w:w="247"/>
            <w:gridCol w:w="20"/>
            <w:gridCol w:w="93"/>
            <w:gridCol w:w="717"/>
            <w:gridCol w:w="1263"/>
            <w:gridCol w:w="180"/>
            <w:gridCol w:w="540"/>
            <w:gridCol w:w="334"/>
            <w:gridCol w:w="1286"/>
            <w:gridCol w:w="180"/>
            <w:gridCol w:w="1080"/>
            <w:gridCol w:w="515"/>
            <w:gridCol w:w="205"/>
            <w:gridCol w:w="180"/>
            <w:gridCol w:w="180"/>
            <w:gridCol w:w="776"/>
            <w:gridCol w:w="484"/>
            <w:gridCol w:w="1604"/>
            <w:gridCol w:w="17"/>
          </w:tblGrid>
        </w:tblGridChange>
      </w:tblGrid>
      <w:tr>
        <w:trPr>
          <w:trHeight w:val="280" w:hRule="atLeast"/>
        </w:trPr>
        <w:tc>
          <w:tcPr>
            <w:gridSpan w:val="19"/>
            <w:shd w:fill="000000" w:val="clear"/>
            <w:vAlign w:val="center"/>
          </w:tcPr>
          <w:bookmarkStart w:colFirst="0" w:colLast="0" w:name="bookmark=id.2s8eyo1" w:id="0"/>
          <w:bookmarkEnd w:id="0"/>
          <w:bookmarkStart w:colFirst="0" w:colLast="0" w:name="bookmark=id.30j0zll" w:id="1"/>
          <w:bookmarkEnd w:id="1"/>
          <w:bookmarkStart w:colFirst="0" w:colLast="0" w:name="bookmark=id.3dy6vkm" w:id="2"/>
          <w:bookmarkEnd w:id="2"/>
          <w:bookmarkStart w:colFirst="0" w:colLast="0" w:name="bookmark=id.1fob9te" w:id="3"/>
          <w:bookmarkEnd w:id="3"/>
          <w:bookmarkStart w:colFirst="0" w:colLast="0" w:name="bookmark=id.2et92p0" w:id="4"/>
          <w:bookmarkEnd w:id="4"/>
          <w:bookmarkStart w:colFirst="0" w:colLast="0" w:name="bookmark=id.3znysh7" w:id="5"/>
          <w:bookmarkEnd w:id="5"/>
          <w:bookmarkStart w:colFirst="0" w:colLast="0" w:name="bookmark=id.gjdgxs" w:id="6"/>
          <w:bookmarkEnd w:id="6"/>
          <w:bookmarkStart w:colFirst="0" w:colLast="0" w:name="bookmark=id.tyjcwt" w:id="7"/>
          <w:bookmarkEnd w:id="7"/>
          <w:bookmarkStart w:colFirst="0" w:colLast="0" w:name="bookmark=id.4d34og8" w:id="8"/>
          <w:bookmarkEnd w:id="8"/>
          <w:bookmarkStart w:colFirst="0" w:colLast="0" w:name="bookmark=id.1t3h5sf" w:id="9"/>
          <w:bookmarkEnd w:id="9"/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APPLICANT INFORMATION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Full Name:</w:t>
            </w:r>
          </w:p>
        </w:tc>
        <w:tc>
          <w:tcPr>
            <w:gridSpan w:val="5"/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Date of Birth (mm/dd/yyyy: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9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ab/>
              <w:t xml:space="preserve">   Last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First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M.I.</w:t>
            </w:r>
          </w:p>
        </w:tc>
      </w:tr>
      <w:tr>
        <w:trPr>
          <w:trHeight w:val="28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Address:</w:t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13"/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ab/>
              <w:t xml:space="preserve">Street Address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Apartment/Unit #</w:t>
            </w:r>
          </w:p>
        </w:tc>
      </w:tr>
      <w:tr>
        <w:trPr>
          <w:trHeight w:val="28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Calibri" w:cs="Calibri" w:eastAsia="Calibri" w:hAnsi="Calibri"/>
                <w:b w:val="1"/>
                <w:color w:val="000000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13"/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ab/>
              <w:t xml:space="preserve">City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State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ZIP Code</w:t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Phone:</w:t>
            </w:r>
          </w:p>
        </w:tc>
        <w:tc>
          <w:tcPr>
            <w:gridSpan w:val="7"/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(</w:t>
            </w:r>
            <w:bookmarkStart w:colFirst="0" w:colLast="0" w:name="bookmark=id.17dp8vu" w:id="10"/>
            <w:bookmarkEnd w:id="10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     ) </w:t>
            </w:r>
            <w:bookmarkStart w:colFirst="0" w:colLast="0" w:name="bookmark=id.3rdcrjn" w:id="11"/>
            <w:bookmarkEnd w:id="11"/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Email Address:</w:t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19"/>
            <w:shd w:fill="000000" w:val="clear"/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EDUCATION</w:t>
            </w:r>
          </w:p>
        </w:tc>
      </w:tr>
      <w:tr>
        <w:trPr>
          <w:trHeight w:val="500" w:hRule="atLeast"/>
        </w:trPr>
        <w:tc>
          <w:tcPr>
            <w:gridSpan w:val="5"/>
            <w:vAlign w:val="bottom"/>
          </w:tcPr>
          <w:p w:rsidR="00000000" w:rsidDel="00000000" w:rsidP="00000000" w:rsidRDefault="00000000" w:rsidRPr="00000000" w14:paraId="000000C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High School or College/University:</w:t>
            </w:r>
          </w:p>
        </w:tc>
        <w:tc>
          <w:tcPr>
            <w:gridSpan w:val="15"/>
            <w:vAlign w:val="bottom"/>
          </w:tcPr>
          <w:p w:rsidR="00000000" w:rsidDel="00000000" w:rsidP="00000000" w:rsidRDefault="00000000" w:rsidRPr="00000000" w14:paraId="000000C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D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Address:</w:t>
            </w:r>
          </w:p>
        </w:tc>
        <w:tc>
          <w:tcPr>
            <w:gridSpan w:val="16"/>
            <w:vAlign w:val="bottom"/>
          </w:tcPr>
          <w:p w:rsidR="00000000" w:rsidDel="00000000" w:rsidP="00000000" w:rsidRDefault="00000000" w:rsidRPr="00000000" w14:paraId="000000E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19"/>
          </w:tcPr>
          <w:p w:rsidR="00000000" w:rsidDel="00000000" w:rsidP="00000000" w:rsidRDefault="00000000" w:rsidRPr="00000000" w14:paraId="000000F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ab/>
              <w:t xml:space="preserve">Street Address</w:t>
            </w:r>
          </w:p>
        </w:tc>
      </w:tr>
      <w:tr>
        <w:trPr>
          <w:trHeight w:val="28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1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Calibri" w:cs="Calibri" w:eastAsia="Calibri" w:hAnsi="Calibri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bottom"/>
          </w:tcPr>
          <w:p w:rsidR="00000000" w:rsidDel="00000000" w:rsidP="00000000" w:rsidRDefault="00000000" w:rsidRPr="00000000" w14:paraId="000001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1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140" w:hRule="atLeast"/>
        </w:trPr>
        <w:tc>
          <w:tcPr>
            <w:gridSpan w:val="13"/>
            <w:vAlign w:val="bottom"/>
          </w:tcPr>
          <w:p w:rsidR="00000000" w:rsidDel="00000000" w:rsidP="00000000" w:rsidRDefault="00000000" w:rsidRPr="00000000" w14:paraId="000001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ab/>
              <w:t xml:space="preserve">City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State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1143"/>
                <w:tab w:val="left" w:pos="3600"/>
                <w:tab w:val="left" w:pos="7200"/>
              </w:tabs>
              <w:spacing w:before="6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ZIP Code</w:t>
            </w:r>
          </w:p>
        </w:tc>
      </w:tr>
      <w:tr>
        <w:trPr>
          <w:trHeight w:val="280" w:hRule="atLeast"/>
        </w:trPr>
        <w:tc>
          <w:tcPr>
            <w:vAlign w:val="bottom"/>
          </w:tcPr>
          <w:p w:rsidR="00000000" w:rsidDel="00000000" w:rsidP="00000000" w:rsidRDefault="00000000" w:rsidRPr="00000000" w14:paraId="000001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Phone: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1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(     )      </w:t>
            </w:r>
          </w:p>
        </w:tc>
        <w:tc>
          <w:tcPr>
            <w:gridSpan w:val="8"/>
            <w:vAlign w:val="bottom"/>
          </w:tcPr>
          <w:p w:rsidR="00000000" w:rsidDel="00000000" w:rsidP="00000000" w:rsidRDefault="00000000" w:rsidRPr="00000000" w14:paraId="000001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Expected Date of Graduation (mm/dd/yyyy):</w:t>
            </w:r>
          </w:p>
        </w:tc>
        <w:tc>
          <w:tcPr>
            <w:gridSpan w:val="4"/>
            <w:vAlign w:val="bottom"/>
          </w:tcPr>
          <w:p w:rsidR="00000000" w:rsidDel="00000000" w:rsidP="00000000" w:rsidRDefault="00000000" w:rsidRPr="00000000" w14:paraId="000001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280" w:hRule="atLeast"/>
        </w:trPr>
        <w:tc>
          <w:tcPr>
            <w:gridSpan w:val="19"/>
            <w:shd w:fill="000000" w:val="clear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SCHOOL/COMMUNITY INVOLVEMENT </w:t>
            </w:r>
          </w:p>
        </w:tc>
      </w:tr>
      <w:tr>
        <w:trPr>
          <w:trHeight w:val="220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PLEASE NOTE:  List extracurricular activities that you have been personally involved in during grades 9-12 or in college.</w:t>
            </w:r>
          </w:p>
        </w:tc>
      </w:tr>
      <w:tr>
        <w:trPr>
          <w:trHeight w:val="20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1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Name of Activity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16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Years of Participation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Office(s) Held</w:t>
            </w:r>
          </w:p>
        </w:tc>
      </w:tr>
      <w:tr>
        <w:trPr>
          <w:trHeight w:val="36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1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1.     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1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1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2.     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1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1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3.     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1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1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4.</w:t>
            </w:r>
          </w:p>
        </w:tc>
        <w:tc>
          <w:tcPr>
            <w:gridSpan w:val="6"/>
            <w:vAlign w:val="bottom"/>
          </w:tcPr>
          <w:p w:rsidR="00000000" w:rsidDel="00000000" w:rsidP="00000000" w:rsidRDefault="00000000" w:rsidRPr="00000000" w14:paraId="000001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9"/>
            <w:shd w:fill="000000" w:val="clear"/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AWARDS/SPECIAL HONORS/DISTINCTIONS (attach a sheet with additional awards if needed)</w:t>
            </w:r>
          </w:p>
        </w:tc>
      </w:tr>
      <w:tr>
        <w:trPr>
          <w:trHeight w:val="220" w:hRule="atLeast"/>
        </w:trPr>
        <w:tc>
          <w:tcPr>
            <w:gridSpan w:val="19"/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PLEASE NOTE:  List up to five major awards, honors, or distinctions that you received during grades 9-12 or in college.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1E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Award/Honor/Distinction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Description/Basis for Award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1F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Year(s) Received</w:t>
            </w:r>
          </w:p>
        </w:tc>
      </w:tr>
      <w:tr>
        <w:trPr>
          <w:trHeight w:val="36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1F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1.     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2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2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2.     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2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2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2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3.     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2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2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     </w:t>
            </w:r>
          </w:p>
        </w:tc>
      </w:tr>
      <w:tr>
        <w:trPr>
          <w:trHeight w:val="34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4.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2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2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rtl w:val="0"/>
              </w:rPr>
              <w:t xml:space="preserve">5.</w:t>
            </w:r>
          </w:p>
        </w:tc>
        <w:tc>
          <w:tcPr>
            <w:gridSpan w:val="10"/>
            <w:vAlign w:val="bottom"/>
          </w:tcPr>
          <w:p w:rsidR="00000000" w:rsidDel="00000000" w:rsidP="00000000" w:rsidRDefault="00000000" w:rsidRPr="00000000" w14:paraId="000002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2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Arial" w:cs="Arial" w:eastAsia="Arial" w:hAnsi="Arial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19"/>
            <w:shd w:fill="000000" w:val="clear"/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Arial" w:cs="Arial" w:eastAsia="Arial" w:hAnsi="Arial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rtl w:val="0"/>
              </w:rPr>
              <w:t xml:space="preserve">APPLICANT’S CERTIFICATION AND PERMISSION TO RELEASE INFORMATION</w:t>
            </w:r>
          </w:p>
        </w:tc>
      </w:tr>
      <w:tr>
        <w:trPr>
          <w:trHeight w:val="420" w:hRule="atLeast"/>
        </w:trPr>
        <w:tc>
          <w:tcPr>
            <w:gridSpan w:val="19"/>
            <w:vAlign w:val="bottom"/>
          </w:tcPr>
          <w:p w:rsidR="00000000" w:rsidDel="00000000" w:rsidP="00000000" w:rsidRDefault="00000000" w:rsidRPr="00000000" w14:paraId="0000026C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 hereby certify that all information submitted on this application is true and accurate to the best of my knowledge.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59" w:lineRule="auto"/>
              <w:ind w:left="360" w:hanging="360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I understand that submitting nonfactual information will automatically disqualify me from consideration for all scholarships.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60" w:line="259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Applicant's Signature:___________________________________________________   Date:____________________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1">
      <w:pPr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576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Got questions?  Contact Southern Maryland Community Enrichment Center at </w:t>
      <w:br w:type="textWrapping"/>
      <w:t xml:space="preserve">240-776-5401 or info@somcec.org | 7845 Port Tobacco Road  | Port Tobacco, MD  20677</w:t>
    </w:r>
  </w:p>
  <w:p w:rsidR="00000000" w:rsidDel="00000000" w:rsidP="00000000" w:rsidRDefault="00000000" w:rsidRPr="00000000" w14:paraId="00000284">
    <w:pPr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305050" cy="952500"/>
          <wp:effectExtent b="0" l="0" r="0" t="0"/>
          <wp:docPr descr="cid:c6b3647d-6ac1-427f-866a-b014abe507b1@namprd03.prod.outlook.com" id="2" name="image1.jpg"/>
          <a:graphic>
            <a:graphicData uri="http://schemas.openxmlformats.org/drawingml/2006/picture">
              <pic:pic>
                <pic:nvPicPr>
                  <pic:cNvPr descr="cid:c6b3647d-6ac1-427f-866a-b014abe507b1@namprd03.prod.outlook.com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05050" cy="952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-360" w:hanging="7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60" w:firstLine="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30376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27A34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7A34"/>
  </w:style>
  <w:style w:type="paragraph" w:styleId="Footer">
    <w:name w:val="footer"/>
    <w:basedOn w:val="Normal"/>
    <w:link w:val="FooterChar"/>
    <w:uiPriority w:val="99"/>
    <w:unhideWhenUsed w:val="1"/>
    <w:rsid w:val="00A27A34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7A3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27A34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27A34"/>
    <w:rPr>
      <w:rFonts w:ascii="Lucida Grande" w:cs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EC6A86"/>
    <w:rPr>
      <w:color w:val="0000ff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EC6A86"/>
    <w:rPr>
      <w:color w:val="808080"/>
      <w:shd w:color="auto" w:fill="e6e6e6" w:val="clear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96618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2DBfhBroEUWpnUyo6rc6aZBwYA==">AMUW2mWNJg7CuFZNB0YAGKsVZO/6I29Tz1aLi289MpweRP8jSV92cB5J7UhQ9CCFGBcsbf5MLk/qxwoArgGH6nxPLuQk3Y9Pawk7fRzpoRUF1r4pvLDxdwmkbBklgfyLhxdq/263eu3lRcqyM8OgNJ6UHnCZWH10oD8Njz8gfKBYzUgv7DGGsuhfj5yOYEIL24iTmyjJS0qDm7E/IzA17Rtmee5ud0MNjUXZVKSw+DFn7b9zNLl8oI1ZxObaudKItoAWQtijZbO99MJ6uK2m56Z7cByo7F0uam4yclQlFcWAix4c2SzXqlShGnpQJsr1iQ7ZA5woR74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2020-12-02T19:14:00Z</dcterms:created>
  <dc:creator>Brittany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0x0101004C0D88FF06C7FA4CA80275153682D82A</vt:lpwstr>
  </property>
</Properties>
</file>